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CBC" w:rsidRPr="0093675E" w:rsidRDefault="00AB5FDA" w:rsidP="00C713B7">
      <w:pPr>
        <w:wordWrap/>
        <w:spacing w:after="100" w:line="240" w:lineRule="auto"/>
        <w:rPr>
          <w:rFonts w:ascii="Calibri" w:hAnsi="Calibri" w:cs="Times New Roman"/>
          <w:color w:val="000000" w:themeColor="text1"/>
        </w:rPr>
      </w:pPr>
      <w:r>
        <w:rPr>
          <w:rFonts w:ascii="Calibri" w:hAnsi="Calibri" w:cs="Times New Roman"/>
          <w:color w:val="000000" w:themeColor="text1"/>
        </w:rPr>
        <w:t>J</w:t>
      </w:r>
      <w:r>
        <w:rPr>
          <w:rFonts w:ascii="Calibri" w:hAnsi="Calibri" w:cs="Times New Roman" w:hint="eastAsia"/>
          <w:color w:val="000000" w:themeColor="text1"/>
        </w:rPr>
        <w:t xml:space="preserve">une </w:t>
      </w:r>
      <w:r>
        <w:rPr>
          <w:rFonts w:ascii="Calibri" w:hAnsi="Calibri" w:cs="Times New Roman"/>
          <w:color w:val="000000" w:themeColor="text1"/>
        </w:rPr>
        <w:t>8</w:t>
      </w:r>
      <w:r w:rsidR="005C4478" w:rsidRPr="0093675E">
        <w:rPr>
          <w:rFonts w:ascii="Calibri" w:hAnsi="Calibri" w:cs="Times New Roman" w:hint="eastAsia"/>
          <w:color w:val="000000" w:themeColor="text1"/>
        </w:rPr>
        <w:t>,</w:t>
      </w:r>
      <w:r w:rsidR="004C6572">
        <w:rPr>
          <w:rFonts w:ascii="Calibri" w:hAnsi="Calibri" w:cs="Times New Roman"/>
          <w:color w:val="000000" w:themeColor="text1"/>
        </w:rPr>
        <w:t xml:space="preserve">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4C6572">
        <w:rPr>
          <w:rFonts w:ascii="Calibri" w:hAnsi="Calibri" w:cs="Times New Roman"/>
          <w:b/>
          <w:sz w:val="28"/>
          <w:szCs w:val="28"/>
        </w:rPr>
        <w:t>20</w:t>
      </w:r>
      <w:r w:rsidRPr="008A5397">
        <w:rPr>
          <w:rFonts w:ascii="Calibri" w:hAnsi="Calibri" w:cs="Times New Roman"/>
          <w:b/>
          <w:sz w:val="28"/>
          <w:szCs w:val="28"/>
        </w:rPr>
        <w:t>-</w:t>
      </w:r>
      <w:r w:rsidR="00386D16">
        <w:rPr>
          <w:rFonts w:ascii="Calibri" w:hAnsi="Calibri" w:cs="Times New Roman"/>
          <w:b/>
          <w:sz w:val="28"/>
          <w:szCs w:val="28"/>
        </w:rPr>
        <w:t>01</w:t>
      </w:r>
      <w:r w:rsidR="00AB5FDA">
        <w:rPr>
          <w:rFonts w:ascii="Calibri" w:hAnsi="Calibri" w:cs="Times New Roman"/>
          <w:b/>
          <w:sz w:val="28"/>
          <w:szCs w:val="28"/>
        </w:rPr>
        <w:t>8</w:t>
      </w:r>
      <w:r w:rsidR="00386D16">
        <w:rPr>
          <w:rFonts w:ascii="Calibri" w:hAnsi="Calibri" w:cs="Times New Roman"/>
          <w:b/>
          <w:sz w:val="28"/>
          <w:szCs w:val="28"/>
        </w:rPr>
        <w:t>5</w:t>
      </w:r>
      <w:r w:rsidR="00F93CBC" w:rsidRPr="008A5397">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Default="00F93CBC" w:rsidP="00C713B7">
      <w:pPr>
        <w:wordWrap/>
        <w:spacing w:after="100" w:line="240" w:lineRule="auto"/>
        <w:rPr>
          <w:rFonts w:ascii="Calibri" w:hAnsi="Calibri"/>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w:t>
      </w:r>
      <w:r w:rsidR="008A65BF" w:rsidRPr="00335C7A">
        <w:rPr>
          <w:rFonts w:ascii="Calibri" w:hAnsi="Calibri" w:cs="Times New Roman"/>
          <w:color w:val="000000" w:themeColor="text1"/>
        </w:rPr>
        <w:t>t</w:t>
      </w:r>
      <w:r w:rsidR="00A6010B" w:rsidRPr="00335C7A">
        <w:rPr>
          <w:rFonts w:ascii="Calibri" w:hAnsi="Calibri" w:cs="Times New Roman"/>
          <w:color w:val="000000" w:themeColor="text1"/>
        </w:rPr>
        <w:t>he</w:t>
      </w:r>
      <w:r w:rsidR="004E5930" w:rsidRPr="00335C7A">
        <w:rPr>
          <w:rFonts w:ascii="Calibri" w:hAnsi="Calibri"/>
          <w:color w:val="000000" w:themeColor="text1"/>
        </w:rPr>
        <w:t xml:space="preserve"> </w:t>
      </w:r>
      <w:r w:rsidR="00311444">
        <w:rPr>
          <w:rFonts w:ascii="Calibri" w:hAnsi="Calibri"/>
          <w:color w:val="000000" w:themeColor="text1"/>
        </w:rPr>
        <w:t>Mirror (M1, M4)</w:t>
      </w:r>
      <w:r w:rsidR="002654C8">
        <w:rPr>
          <w:rFonts w:ascii="Calibri" w:hAnsi="Calibri"/>
          <w:color w:val="000000" w:themeColor="text1"/>
        </w:rPr>
        <w:t xml:space="preserve"> of the </w:t>
      </w:r>
      <w:r w:rsidR="004C6572" w:rsidRPr="004C6572">
        <w:rPr>
          <w:rFonts w:ascii="Calibri" w:hAnsi="Calibri"/>
          <w:color w:val="000000" w:themeColor="text1"/>
        </w:rPr>
        <w:t xml:space="preserve">KOMPSAT-7A Payload, AEISS-7A </w:t>
      </w:r>
      <w:r w:rsidR="002654C8">
        <w:rPr>
          <w:rFonts w:ascii="Calibri" w:hAnsi="Calibri"/>
          <w:color w:val="000000" w:themeColor="text1"/>
        </w:rPr>
        <w:t xml:space="preserve">(Advanced </w:t>
      </w:r>
      <w:r w:rsidR="004C6572">
        <w:rPr>
          <w:rFonts w:ascii="Calibri" w:hAnsi="Calibri"/>
          <w:color w:val="000000" w:themeColor="text1"/>
        </w:rPr>
        <w:t>Earth Imaging Sensor System – 7A</w:t>
      </w:r>
      <w:r w:rsidR="002654C8">
        <w:rPr>
          <w:rFonts w:ascii="Calibri" w:hAnsi="Calibri"/>
          <w:color w:val="000000" w:themeColor="text1"/>
        </w:rPr>
        <w:t>).</w:t>
      </w:r>
    </w:p>
    <w:p w:rsidR="000E29D6" w:rsidRPr="006727E2"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F4545D" w:rsidRPr="006727E2" w:rsidRDefault="00F4545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EC7434" w:rsidRPr="006727E2" w:rsidRDefault="007E02E4" w:rsidP="001F70DC">
      <w:pPr>
        <w:wordWrap/>
        <w:spacing w:after="100" w:line="240" w:lineRule="auto"/>
        <w:ind w:left="616" w:hangingChars="308" w:hanging="616"/>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311444">
        <w:rPr>
          <w:rFonts w:ascii="Calibri" w:hAnsi="Calibri" w:cs="Times New Roman"/>
        </w:rPr>
        <w:t>Mirror (M1, M4)</w:t>
      </w:r>
      <w:r w:rsidR="002654C8">
        <w:rPr>
          <w:rFonts w:ascii="Calibri" w:hAnsi="Calibri" w:cs="Times New Roman"/>
        </w:rPr>
        <w:t xml:space="preserve"> of the </w:t>
      </w:r>
      <w:r w:rsidR="004C6572" w:rsidRPr="004C6572">
        <w:rPr>
          <w:rFonts w:ascii="Calibri" w:hAnsi="Calibri"/>
          <w:color w:val="000000" w:themeColor="text1"/>
        </w:rPr>
        <w:t xml:space="preserve">KOMPSAT-7A Payload, AEISS-7A </w:t>
      </w:r>
      <w:r w:rsidR="004C6572">
        <w:rPr>
          <w:rFonts w:ascii="Calibri" w:hAnsi="Calibri"/>
          <w:color w:val="000000" w:themeColor="text1"/>
        </w:rPr>
        <w:t>(</w:t>
      </w:r>
      <w:r w:rsidR="002654C8">
        <w:rPr>
          <w:rFonts w:ascii="Calibri" w:hAnsi="Calibri" w:cs="Times New Roman"/>
        </w:rPr>
        <w:t>Advanced</w:t>
      </w:r>
      <w:r w:rsidR="004C6572">
        <w:rPr>
          <w:rFonts w:ascii="Calibri" w:hAnsi="Calibri" w:cs="Times New Roman"/>
        </w:rPr>
        <w:t xml:space="preserve"> Earth Imaging Sensor System -7A</w:t>
      </w:r>
      <w:r w:rsidR="002654C8">
        <w:rPr>
          <w:rFonts w:ascii="Calibri" w:hAnsi="Calibri" w:cs="Times New Roman"/>
        </w:rPr>
        <w:t>)</w:t>
      </w:r>
      <w:r w:rsidR="00311444">
        <w:rPr>
          <w:rFonts w:ascii="Calibri" w:hAnsi="Calibri" w:cs="Times New Roman"/>
        </w:rPr>
        <w:t>.</w:t>
      </w:r>
    </w:p>
    <w:p w:rsidR="001E1182" w:rsidRPr="005103DB" w:rsidRDefault="00960E15" w:rsidP="00C713B7">
      <w:pPr>
        <w:wordWrap/>
        <w:spacing w:after="100" w:line="240" w:lineRule="auto"/>
        <w:rPr>
          <w:rFonts w:ascii="Calibri" w:hAnsi="Calibri" w:cs="Times New Roman"/>
        </w:rPr>
      </w:pPr>
      <w:r w:rsidRPr="005103DB">
        <w:rPr>
          <w:rFonts w:ascii="Calibri" w:hAnsi="Calibri" w:cs="Times New Roman" w:hint="eastAsia"/>
        </w:rPr>
        <w:t>-</w:t>
      </w:r>
      <w:r w:rsidR="002527AE" w:rsidRPr="005103DB">
        <w:rPr>
          <w:rFonts w:ascii="Calibri" w:hAnsi="Calibri" w:cs="Times New Roman"/>
        </w:rPr>
        <w:t xml:space="preserve"> </w:t>
      </w:r>
      <w:r w:rsidR="009477CA" w:rsidRPr="005103DB">
        <w:rPr>
          <w:rFonts w:ascii="Calibri" w:hAnsi="Calibri" w:cs="Times New Roman"/>
        </w:rPr>
        <w:t xml:space="preserve">Estimated Budget: </w:t>
      </w:r>
      <w:r w:rsidR="00311444">
        <w:rPr>
          <w:rFonts w:ascii="Calibri" w:hAnsi="Calibri" w:cs="Times New Roman"/>
        </w:rPr>
        <w:t>EUR</w:t>
      </w:r>
      <w:r w:rsidR="0027433B">
        <w:rPr>
          <w:rFonts w:ascii="Calibri" w:hAnsi="Calibri" w:cs="Times New Roman"/>
        </w:rPr>
        <w:t xml:space="preserve"> </w:t>
      </w:r>
      <w:r w:rsidR="00311444">
        <w:rPr>
          <w:rFonts w:ascii="Calibri" w:hAnsi="Calibri" w:cs="Times New Roman"/>
        </w:rPr>
        <w:t>1</w:t>
      </w:r>
      <w:r w:rsidR="00EF1055">
        <w:rPr>
          <w:rFonts w:ascii="Calibri" w:hAnsi="Calibri" w:cs="Times New Roman"/>
        </w:rPr>
        <w:t>,</w:t>
      </w:r>
      <w:r w:rsidR="004C6572">
        <w:rPr>
          <w:rFonts w:ascii="Calibri" w:hAnsi="Calibri" w:cs="Times New Roman"/>
        </w:rPr>
        <w:t>637,000</w:t>
      </w:r>
      <w:r w:rsidR="0027433B">
        <w:rPr>
          <w:rFonts w:ascii="Calibri" w:hAnsi="Calibri" w:cs="Times New Roman"/>
        </w:rPr>
        <w:t>.00</w:t>
      </w:r>
      <w:r w:rsidR="0036448D" w:rsidRPr="005103DB">
        <w:rPr>
          <w:rFonts w:ascii="Calibri" w:hAnsi="Calibri" w:cs="Times New Roman"/>
        </w:rPr>
        <w:t xml:space="preserve"> </w:t>
      </w:r>
    </w:p>
    <w:p w:rsidR="00F4545D" w:rsidRPr="006727E2" w:rsidRDefault="00960E15" w:rsidP="00C713B7">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w:t>
      </w:r>
      <w:r w:rsidR="00750D45" w:rsidRPr="006727E2">
        <w:rPr>
          <w:rFonts w:ascii="Calibri" w:eastAsia="ArialMT" w:hAnsi="Calibri" w:cs="Times New Roman" w:hint="eastAsia"/>
          <w:kern w:val="0"/>
          <w:szCs w:val="20"/>
        </w:rPr>
        <w:t xml:space="preserve">limited </w:t>
      </w:r>
      <w:r w:rsidR="00F4545D" w:rsidRPr="006727E2">
        <w:rPr>
          <w:rFonts w:ascii="Calibri" w:eastAsia="ArialMT" w:hAnsi="Calibri" w:cs="Times New Roman"/>
          <w:kern w:val="0"/>
          <w:szCs w:val="20"/>
        </w:rPr>
        <w:t>competitive bid</w:t>
      </w:r>
      <w:r w:rsidR="00B0228E" w:rsidRPr="006727E2">
        <w:rPr>
          <w:rFonts w:ascii="Calibri" w:eastAsia="ArialMT" w:hAnsi="Calibri" w:cs="Times New Roman"/>
          <w:kern w:val="0"/>
          <w:szCs w:val="20"/>
        </w:rPr>
        <w:t xml:space="preserve"> (</w:t>
      </w:r>
      <w:r w:rsidRPr="006727E2">
        <w:rPr>
          <w:rFonts w:ascii="Calibri" w:eastAsia="ArialMT" w:hAnsi="Calibri" w:cs="Times New Roman" w:hint="eastAsia"/>
          <w:kern w:val="0"/>
          <w:szCs w:val="20"/>
        </w:rPr>
        <w:t xml:space="preserve">Contract through </w:t>
      </w:r>
      <w:r w:rsidR="00B0228E" w:rsidRPr="006727E2">
        <w:rPr>
          <w:rFonts w:ascii="Calibri" w:hAnsi="Calibri" w:cs="Times New Roman"/>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647A59" w:rsidP="00EF1055">
      <w:pPr>
        <w:wordWrap/>
        <w:spacing w:after="100" w:line="240" w:lineRule="auto"/>
        <w:ind w:left="100" w:hangingChars="50" w:hanging="100"/>
        <w:rPr>
          <w:rFonts w:ascii="Calibri" w:hAnsi="Calibri"/>
          <w:szCs w:val="20"/>
        </w:rPr>
      </w:pPr>
      <w:r>
        <w:rPr>
          <w:rFonts w:ascii="Calibri" w:hAnsi="Calibri"/>
          <w:szCs w:val="20"/>
        </w:rPr>
        <w:t xml:space="preserve">- </w:t>
      </w:r>
      <w:r w:rsidRPr="00647A59">
        <w:rPr>
          <w:rFonts w:ascii="Calibri" w:hAnsi="Calibri"/>
          <w:szCs w:val="20"/>
        </w:rPr>
        <w:t>Bidders shall have knowledge and experience in opto-mechanical designing, manufacturing, and testing of large light-weighted flight mirror(s) for space program. Bidders shall submit documents of proof on their experience(s) in space program(s) in their proposal</w:t>
      </w:r>
      <w:r w:rsidR="00C64F32" w:rsidRPr="00AF0E24">
        <w:rPr>
          <w:rFonts w:ascii="Calibri" w:hAnsi="Calibri"/>
          <w:szCs w:val="20"/>
        </w:rPr>
        <w:t>.</w:t>
      </w:r>
    </w:p>
    <w:p w:rsidR="00941719" w:rsidRPr="00941719" w:rsidRDefault="00941719" w:rsidP="00EC7501">
      <w:pPr>
        <w:wordWrap/>
        <w:spacing w:after="100" w:line="240" w:lineRule="auto"/>
        <w:ind w:left="100" w:hangingChars="50" w:hanging="100"/>
        <w:rPr>
          <w:rFonts w:ascii="Calibri" w:hAnsi="Calibri"/>
          <w:szCs w:val="20"/>
        </w:rPr>
      </w:pPr>
      <w:r>
        <w:rPr>
          <w:rFonts w:ascii="Calibri" w:hAnsi="Calibri"/>
          <w:szCs w:val="20"/>
        </w:rPr>
        <w:t xml:space="preserve">- </w:t>
      </w:r>
      <w:r w:rsidR="00647A59" w:rsidRPr="00647A59">
        <w:rPr>
          <w:rFonts w:ascii="Calibri" w:hAnsi="Calibri"/>
          <w:szCs w:val="20"/>
        </w:rPr>
        <w:t>Bidder</w:t>
      </w:r>
      <w:r w:rsidR="00647A59">
        <w:rPr>
          <w:rFonts w:ascii="Calibri" w:hAnsi="Calibri"/>
          <w:szCs w:val="20"/>
        </w:rPr>
        <w:t>s</w:t>
      </w:r>
      <w:r w:rsidR="00647A59" w:rsidRPr="00647A59">
        <w:rPr>
          <w:rFonts w:ascii="Calibri" w:hAnsi="Calibri"/>
          <w:szCs w:val="20"/>
        </w:rPr>
        <w:t xml:space="preserve"> shall be in possession of all the necessary licenses, in effect as of the Bid Closing Date, required for the production and delivery as described in RFP.</w:t>
      </w:r>
    </w:p>
    <w:p w:rsidR="001C5128" w:rsidRPr="00AF0E24" w:rsidRDefault="00647A59" w:rsidP="00EC7501">
      <w:pPr>
        <w:wordWrap/>
        <w:spacing w:after="100" w:line="240" w:lineRule="auto"/>
        <w:ind w:left="100" w:hangingChars="50" w:hanging="100"/>
        <w:rPr>
          <w:rFonts w:ascii="Calibri" w:hAnsi="Calibri" w:cs="Times New Roman"/>
        </w:rPr>
      </w:pPr>
      <w:r>
        <w:rPr>
          <w:rFonts w:ascii="Calibri" w:hAnsi="Calibri" w:cs="Times New Roman" w:hint="eastAsia"/>
        </w:rPr>
        <w:t xml:space="preserve">- </w:t>
      </w:r>
      <w:r w:rsidRPr="00647A59">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Pr>
          <w:rFonts w:ascii="Calibri" w:hAnsi="Calibri" w:cs="Times New Roman" w:hint="eastAsia"/>
        </w:rPr>
        <w:t>.</w:t>
      </w:r>
    </w:p>
    <w:p w:rsidR="009D4B73" w:rsidRPr="00AF0E24" w:rsidRDefault="009D4B73" w:rsidP="00C713B7">
      <w:pPr>
        <w:wordWrap/>
        <w:spacing w:after="100" w:line="240" w:lineRule="auto"/>
        <w:ind w:left="100" w:hangingChars="50" w:hanging="100"/>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Default="00750D45"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w:t>
      </w:r>
      <w:r w:rsidR="00902B7F">
        <w:rPr>
          <w:rFonts w:ascii="Calibri" w:hAnsi="Calibri" w:cs="Times New Roman" w:hint="eastAsia"/>
        </w:rPr>
        <w:t>a</w:t>
      </w:r>
      <w:r>
        <w:rPr>
          <w:rFonts w:ascii="Calibri" w:hAnsi="Calibri" w:cs="Times New Roman" w:hint="eastAsia"/>
        </w:rPr>
        <w:t>lification documents</w:t>
      </w:r>
      <w:r w:rsidR="00902B7F">
        <w:rPr>
          <w:rFonts w:ascii="Calibri" w:hAnsi="Calibri" w:cs="Times New Roman" w:hint="eastAsia"/>
        </w:rPr>
        <w:t>.</w:t>
      </w:r>
    </w:p>
    <w:p w:rsidR="00902B7F" w:rsidRDefault="00902B7F"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902B7F">
        <w:rPr>
          <w:rFonts w:ascii="Calibri" w:hAnsi="Calibri" w:cs="Times New Roman" w:hint="eastAsia"/>
          <w:u w:val="single"/>
        </w:rPr>
        <w:t xml:space="preserve">by a period of </w:t>
      </w:r>
      <w:r w:rsidR="00AB5FDA">
        <w:rPr>
          <w:rFonts w:ascii="Calibri" w:hAnsi="Calibri" w:cs="Times New Roman"/>
          <w:u w:val="single"/>
        </w:rPr>
        <w:t>one</w:t>
      </w:r>
      <w:r w:rsidRPr="00902B7F">
        <w:rPr>
          <w:rFonts w:ascii="Calibri" w:hAnsi="Calibri" w:cs="Times New Roman" w:hint="eastAsia"/>
          <w:u w:val="single"/>
        </w:rPr>
        <w:t xml:space="preserve"> (</w:t>
      </w:r>
      <w:r w:rsidR="00AB5FDA">
        <w:rPr>
          <w:rFonts w:ascii="Calibri" w:hAnsi="Calibri" w:cs="Times New Roman"/>
          <w:u w:val="single"/>
        </w:rPr>
        <w:t>1</w:t>
      </w:r>
      <w:r w:rsidRPr="00902B7F">
        <w:rPr>
          <w:rFonts w:ascii="Calibri" w:hAnsi="Calibri" w:cs="Times New Roman" w:hint="eastAsia"/>
          <w:u w:val="single"/>
        </w:rPr>
        <w:t>) week (by</w:t>
      </w:r>
      <w:r w:rsidRPr="0093675E">
        <w:rPr>
          <w:rFonts w:ascii="Calibri" w:hAnsi="Calibri" w:cs="Times New Roman" w:hint="eastAsia"/>
          <w:color w:val="000000" w:themeColor="text1"/>
          <w:u w:val="single"/>
        </w:rPr>
        <w:t xml:space="preserve"> </w:t>
      </w:r>
      <w:r w:rsidR="00AB5FDA">
        <w:rPr>
          <w:rFonts w:ascii="Calibri" w:hAnsi="Calibri" w:cs="Times New Roman"/>
          <w:color w:val="000000" w:themeColor="text1"/>
          <w:u w:val="single"/>
        </w:rPr>
        <w:t>June</w:t>
      </w:r>
      <w:r w:rsidR="00A54862">
        <w:rPr>
          <w:rFonts w:ascii="Calibri" w:hAnsi="Calibri" w:cs="Times New Roman"/>
          <w:color w:val="000000" w:themeColor="text1"/>
          <w:u w:val="single"/>
        </w:rPr>
        <w:t xml:space="preserve"> </w:t>
      </w:r>
      <w:r w:rsidR="00AB5FDA">
        <w:rPr>
          <w:rFonts w:ascii="Calibri" w:hAnsi="Calibri" w:cs="Times New Roman"/>
          <w:color w:val="000000" w:themeColor="text1"/>
          <w:u w:val="single"/>
        </w:rPr>
        <w:t>12</w:t>
      </w:r>
      <w:r w:rsidR="0027433B" w:rsidRPr="0093675E">
        <w:rPr>
          <w:rFonts w:ascii="Calibri" w:hAnsi="Calibri" w:cs="Times New Roman" w:hint="eastAsia"/>
          <w:color w:val="000000" w:themeColor="text1"/>
          <w:u w:val="single"/>
        </w:rPr>
        <w:t>, 20</w:t>
      </w:r>
      <w:r w:rsidR="00A54862">
        <w:rPr>
          <w:rFonts w:ascii="Calibri" w:hAnsi="Calibri" w:cs="Times New Roman"/>
          <w:color w:val="000000" w:themeColor="text1"/>
          <w:u w:val="single"/>
        </w:rPr>
        <w:t>20</w:t>
      </w:r>
      <w:r w:rsidRPr="0093675E">
        <w:rPr>
          <w:rFonts w:ascii="Calibri" w:hAnsi="Calibri" w:cs="Times New Roman" w:hint="eastAsia"/>
          <w:color w:val="000000" w:themeColor="text1"/>
          <w:u w:val="single"/>
        </w:rPr>
        <w:t xml:space="preserve"> 18:00pm in Korean local time)</w:t>
      </w:r>
      <w:r w:rsidRPr="0093675E">
        <w:rPr>
          <w:rFonts w:ascii="Calibri" w:hAnsi="Calibri" w:cs="Times New Roman" w:hint="eastAsia"/>
          <w:color w:val="000000" w:themeColor="text1"/>
        </w:rPr>
        <w:t xml:space="preserve"> from the address of this public notice</w:t>
      </w:r>
      <w:r w:rsidR="008A28B7" w:rsidRPr="0093675E">
        <w:rPr>
          <w:rFonts w:ascii="Calibri" w:hAnsi="Calibri" w:cs="Times New Roman" w:hint="eastAsia"/>
          <w:color w:val="000000" w:themeColor="text1"/>
        </w:rPr>
        <w:t xml:space="preserve">. A registration of intent shall </w:t>
      </w:r>
      <w:r w:rsidR="008A28B7">
        <w:rPr>
          <w:rFonts w:ascii="Calibri" w:hAnsi="Calibri" w:cs="Times New Roman" w:hint="eastAsia"/>
        </w:rPr>
        <w:t xml:space="preserve">be made to the address indicated in the RFP by e-mail, post, courier or fax. If a Bidder fails to submit the formal letter of intent in time as above, it shall be regarded as non-participation. </w:t>
      </w:r>
      <w:r>
        <w:rPr>
          <w:rFonts w:ascii="Calibri" w:hAnsi="Calibri" w:cs="Times New Roman" w:hint="eastAsia"/>
        </w:rPr>
        <w:t xml:space="preserve"> </w:t>
      </w:r>
    </w:p>
    <w:p w:rsidR="00902B7F" w:rsidRDefault="00902B7F" w:rsidP="00750D45">
      <w:pPr>
        <w:wordWrap/>
        <w:spacing w:after="100" w:line="240" w:lineRule="auto"/>
        <w:rPr>
          <w:rFonts w:ascii="Calibri" w:hAnsi="Calibri" w:cs="Times New Roman"/>
        </w:rPr>
      </w:pPr>
    </w:p>
    <w:p w:rsidR="008A28B7" w:rsidRPr="006727E2" w:rsidRDefault="008A28B7"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4</w:t>
      </w:r>
      <w:r w:rsidRPr="006727E2">
        <w:rPr>
          <w:rFonts w:ascii="Calibri" w:hAnsi="Calibri" w:cs="Times New Roman"/>
          <w:b/>
          <w:sz w:val="24"/>
          <w:szCs w:val="24"/>
        </w:rPr>
        <w:t xml:space="preserve">. </w:t>
      </w:r>
      <w:r w:rsidRPr="006727E2">
        <w:rPr>
          <w:rFonts w:ascii="Calibri" w:hAnsi="Calibri" w:cs="Times New Roman" w:hint="eastAsia"/>
          <w:b/>
          <w:sz w:val="24"/>
          <w:szCs w:val="24"/>
        </w:rPr>
        <w:t xml:space="preserve">Distribution of RFP and </w:t>
      </w:r>
      <w:r w:rsidR="000E11BB" w:rsidRPr="006727E2">
        <w:rPr>
          <w:rFonts w:ascii="Calibri" w:hAnsi="Calibri" w:cs="Times New Roman"/>
          <w:b/>
          <w:sz w:val="24"/>
          <w:szCs w:val="24"/>
        </w:rPr>
        <w:t>Submittal of Proposal</w:t>
      </w:r>
    </w:p>
    <w:p w:rsidR="008A28B7" w:rsidRDefault="008A28B7"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D</w:t>
      </w:r>
      <w:r>
        <w:rPr>
          <w:rFonts w:ascii="Calibri" w:hAnsi="Calibri" w:cs="Times New Roman"/>
        </w:rPr>
        <w:t>i</w:t>
      </w:r>
      <w:r>
        <w:rPr>
          <w:rFonts w:ascii="Calibri" w:hAnsi="Calibri" w:cs="Times New Roman" w:hint="eastAsia"/>
        </w:rPr>
        <w:t>stribution of RFP: KARI will provide the RFP package to B</w:t>
      </w:r>
      <w:r>
        <w:rPr>
          <w:rFonts w:ascii="Calibri" w:hAnsi="Calibri" w:cs="Times New Roman"/>
        </w:rPr>
        <w:t>i</w:t>
      </w:r>
      <w:r>
        <w:rPr>
          <w:rFonts w:ascii="Calibri" w:hAnsi="Calibri" w:cs="Times New Roman" w:hint="eastAsia"/>
        </w:rPr>
        <w:t>dder who submitted the</w:t>
      </w:r>
      <w:r w:rsidRPr="008A28B7">
        <w:rPr>
          <w:rFonts w:ascii="Calibri" w:hAnsi="Calibri" w:cs="Times New Roman" w:hint="eastAsia"/>
        </w:rPr>
        <w:t xml:space="preserve"> </w:t>
      </w:r>
      <w:r>
        <w:rPr>
          <w:rFonts w:ascii="Calibri" w:hAnsi="Calibri" w:cs="Times New Roman" w:hint="eastAsia"/>
        </w:rPr>
        <w:t xml:space="preserve">formal letter of intent in time, and the Bidder shall inform KARI of the </w:t>
      </w:r>
      <w:r>
        <w:rPr>
          <w:rFonts w:ascii="Calibri" w:hAnsi="Calibri" w:cs="Times New Roman"/>
        </w:rPr>
        <w:t>receipt</w:t>
      </w:r>
      <w:r>
        <w:rPr>
          <w:rFonts w:ascii="Calibri" w:hAnsi="Calibri" w:cs="Times New Roman" w:hint="eastAsia"/>
        </w:rPr>
        <w:t xml:space="preserve"> of the RFP package within 24 hour after the receipt of the package. </w:t>
      </w:r>
    </w:p>
    <w:p w:rsidR="00750D45" w:rsidRPr="0093675E" w:rsidRDefault="008A28B7" w:rsidP="00750D45">
      <w:pPr>
        <w:wordWrap/>
        <w:spacing w:after="100" w:line="240" w:lineRule="auto"/>
        <w:rPr>
          <w:rFonts w:ascii="Calibri" w:hAnsi="Calibri" w:cs="Times New Roman"/>
          <w:b/>
          <w:color w:val="000000" w:themeColor="text1"/>
          <w:u w:val="single"/>
        </w:rPr>
      </w:pPr>
      <w:r>
        <w:rPr>
          <w:rFonts w:ascii="Calibri" w:hAnsi="Calibri" w:cs="Times New Roman" w:hint="eastAsia"/>
        </w:rPr>
        <w:t xml:space="preserve">- </w:t>
      </w:r>
      <w:r w:rsidR="00750D45" w:rsidRPr="008A5397">
        <w:rPr>
          <w:rFonts w:ascii="Calibri" w:hAnsi="Calibri" w:cs="Times New Roman"/>
        </w:rPr>
        <w:t xml:space="preserve">Bid </w:t>
      </w:r>
      <w:r w:rsidR="00750D45" w:rsidRPr="008A5397">
        <w:rPr>
          <w:rFonts w:ascii="Calibri" w:hAnsi="Calibri" w:cs="Times New Roman" w:hint="eastAsia"/>
        </w:rPr>
        <w:t>C</w:t>
      </w:r>
      <w:r w:rsidR="00750D45" w:rsidRPr="008A5397">
        <w:rPr>
          <w:rFonts w:ascii="Calibri" w:hAnsi="Calibri" w:cs="Times New Roman"/>
        </w:rPr>
        <w:t xml:space="preserve">losing Date and Time: </w:t>
      </w:r>
      <w:r w:rsidR="008A5B3E">
        <w:rPr>
          <w:rFonts w:ascii="Calibri" w:hAnsi="Calibri" w:cs="Times New Roman"/>
          <w:b/>
          <w:u w:val="single"/>
        </w:rPr>
        <w:t>June</w:t>
      </w:r>
      <w:r w:rsidR="00A54862" w:rsidRPr="00A54862">
        <w:rPr>
          <w:rFonts w:ascii="Calibri" w:hAnsi="Calibri" w:cs="Times New Roman"/>
          <w:b/>
          <w:u w:val="single"/>
        </w:rPr>
        <w:t xml:space="preserve"> </w:t>
      </w:r>
      <w:r w:rsidR="00AB5FDA">
        <w:rPr>
          <w:rFonts w:ascii="Calibri" w:hAnsi="Calibri" w:cs="Times New Roman"/>
          <w:b/>
          <w:u w:val="single"/>
        </w:rPr>
        <w:t>19</w:t>
      </w:r>
      <w:r w:rsidR="00750D45" w:rsidRPr="0093675E">
        <w:rPr>
          <w:rFonts w:ascii="Calibri" w:hAnsi="Calibri" w:cs="Times New Roman"/>
          <w:b/>
          <w:color w:val="000000" w:themeColor="text1"/>
          <w:u w:val="single"/>
        </w:rPr>
        <w:t>, 20</w:t>
      </w:r>
      <w:r w:rsidR="00A54862">
        <w:rPr>
          <w:rFonts w:ascii="Calibri" w:hAnsi="Calibri" w:cs="Times New Roman"/>
          <w:b/>
          <w:color w:val="000000" w:themeColor="text1"/>
          <w:u w:val="single"/>
        </w:rPr>
        <w:t>20</w:t>
      </w:r>
      <w:r w:rsidR="00750D45" w:rsidRPr="0093675E">
        <w:rPr>
          <w:rFonts w:ascii="Calibri" w:hAnsi="Calibri" w:cs="Times New Roman"/>
          <w:b/>
          <w:color w:val="000000" w:themeColor="text1"/>
          <w:u w:val="single"/>
        </w:rPr>
        <w:t xml:space="preserve"> 1</w:t>
      </w:r>
      <w:r w:rsidR="00A54862">
        <w:rPr>
          <w:rFonts w:ascii="Calibri" w:hAnsi="Calibri" w:cs="Times New Roman"/>
          <w:b/>
          <w:color w:val="000000" w:themeColor="text1"/>
          <w:u w:val="single"/>
        </w:rPr>
        <w:t>4</w:t>
      </w:r>
      <w:r w:rsidR="00750D45" w:rsidRPr="0093675E">
        <w:rPr>
          <w:rFonts w:ascii="Calibri" w:hAnsi="Calibri" w:cs="Times New Roman"/>
          <w:b/>
          <w:color w:val="000000" w:themeColor="text1"/>
          <w:u w:val="single"/>
        </w:rPr>
        <w:t>:00</w:t>
      </w:r>
      <w:r w:rsidR="00750D45" w:rsidRPr="0093675E">
        <w:rPr>
          <w:rFonts w:ascii="Calibri" w:hAnsi="Calibri" w:cs="Times New Roman" w:hint="eastAsia"/>
          <w:b/>
          <w:color w:val="000000" w:themeColor="text1"/>
          <w:u w:val="single"/>
        </w:rPr>
        <w:t>PM</w:t>
      </w:r>
      <w:r w:rsidR="00750D45" w:rsidRPr="0093675E">
        <w:rPr>
          <w:rFonts w:ascii="Calibri" w:hAnsi="Calibri" w:cs="Times New Roman"/>
          <w:b/>
          <w:color w:val="000000" w:themeColor="text1"/>
          <w:u w:val="single"/>
        </w:rPr>
        <w:t xml:space="preserve"> </w:t>
      </w:r>
      <w:r w:rsidR="00750D45" w:rsidRPr="0093675E">
        <w:rPr>
          <w:rFonts w:ascii="Calibri" w:hAnsi="Calibri" w:cs="Times New Roman" w:hint="eastAsia"/>
          <w:b/>
          <w:color w:val="000000" w:themeColor="text1"/>
          <w:u w:val="single"/>
        </w:rPr>
        <w:t xml:space="preserve">in </w:t>
      </w:r>
      <w:r w:rsidR="00750D45" w:rsidRPr="0093675E">
        <w:rPr>
          <w:rFonts w:ascii="Calibri" w:hAnsi="Calibri" w:cs="Times New Roman"/>
          <w:b/>
          <w:color w:val="000000" w:themeColor="text1"/>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93675E">
        <w:rPr>
          <w:rFonts w:ascii="Calibri" w:hAnsi="Calibri" w:cs="Times New Roman"/>
          <w:b/>
          <w:color w:val="000000" w:themeColor="text1"/>
          <w:u w:val="single"/>
        </w:rPr>
        <w:t>The proposal submitted</w:t>
      </w:r>
      <w:r w:rsidRPr="008A5397">
        <w:rPr>
          <w:rFonts w:ascii="Calibri" w:hAnsi="Calibri" w:cs="Times New Roman"/>
          <w:b/>
          <w:u w:val="single"/>
        </w:rPr>
        <w:t xml:space="preserve"> after the designated date and time shall be considered as invalid.</w:t>
      </w:r>
    </w:p>
    <w:p w:rsidR="00750D45" w:rsidRPr="008A5397" w:rsidRDefault="00750D45" w:rsidP="00750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lastRenderedPageBreak/>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5103DB"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A54862">
        <w:rPr>
          <w:rFonts w:ascii="Calibri" w:hAnsi="Calibri" w:cs="Arial"/>
        </w:rPr>
        <w:t>Eight</w:t>
      </w:r>
      <w:r w:rsidRPr="008A5397">
        <w:rPr>
          <w:rFonts w:ascii="Calibri" w:hAnsi="Calibri" w:cs="Arial"/>
        </w:rPr>
        <w:t xml:space="preserve"> (</w:t>
      </w:r>
      <w:r w:rsidR="00A54862">
        <w:rPr>
          <w:rFonts w:ascii="Calibri" w:hAnsi="Calibri" w:cs="Arial"/>
        </w:rPr>
        <w:t>8</w:t>
      </w:r>
      <w:r w:rsidRPr="008A5397">
        <w:rPr>
          <w:rFonts w:ascii="Calibri" w:hAnsi="Calibri" w:cs="Arial"/>
        </w:rPr>
        <w:t>) proposals</w:t>
      </w:r>
      <w:r w:rsidR="00A54862">
        <w:rPr>
          <w:rFonts w:ascii="Calibri" w:hAnsi="Calibri" w:cs="Arial"/>
        </w:rPr>
        <w:t xml:space="preserve"> (One original and seven copies)</w:t>
      </w:r>
      <w:r w:rsidRPr="008A5397">
        <w:rPr>
          <w:rFonts w:ascii="Calibri" w:hAnsi="Calibri" w:cs="Arial"/>
        </w:rPr>
        <w:t xml:space="preserve">, </w:t>
      </w:r>
      <w:r w:rsidR="00A54862">
        <w:rPr>
          <w:rFonts w:ascii="Calibri" w:hAnsi="Calibri" w:cs="Arial"/>
        </w:rPr>
        <w:t>Two</w:t>
      </w:r>
      <w:r w:rsidRPr="008A5397">
        <w:rPr>
          <w:rFonts w:ascii="Calibri" w:hAnsi="Calibri" w:cs="Arial" w:hint="eastAsia"/>
        </w:rPr>
        <w:t xml:space="preserve"> (</w:t>
      </w:r>
      <w:r w:rsidR="00A54862">
        <w:rPr>
          <w:rFonts w:ascii="Calibri" w:hAnsi="Calibri" w:cs="Arial"/>
        </w:rPr>
        <w:t>2</w:t>
      </w:r>
      <w:r w:rsidRPr="008A5397">
        <w:rPr>
          <w:rFonts w:ascii="Calibri" w:hAnsi="Calibri" w:cs="Arial" w:hint="eastAsia"/>
        </w:rPr>
        <w:t xml:space="preserve">) </w:t>
      </w:r>
      <w:r w:rsidRPr="008A5397">
        <w:rPr>
          <w:rFonts w:ascii="Calibri" w:hAnsi="Calibri" w:cs="Arial"/>
        </w:rPr>
        <w:t>price proposal</w:t>
      </w:r>
      <w:r w:rsidR="00A54862">
        <w:rPr>
          <w:rFonts w:ascii="Calibri" w:hAnsi="Calibri" w:cs="Arial"/>
        </w:rPr>
        <w:t>s</w:t>
      </w:r>
      <w:r w:rsidR="00F707FF">
        <w:rPr>
          <w:rFonts w:ascii="Calibri" w:hAnsi="Calibri" w:cs="Arial" w:hint="eastAsia"/>
        </w:rPr>
        <w:t>,</w:t>
      </w:r>
      <w:r w:rsidRPr="008A5397">
        <w:rPr>
          <w:rFonts w:ascii="Calibri" w:hAnsi="Calibri" w:cs="Arial" w:hint="eastAsia"/>
        </w:rPr>
        <w:t xml:space="preserve"> </w:t>
      </w:r>
      <w:r w:rsidR="00966AF4">
        <w:rPr>
          <w:rFonts w:ascii="Calibri" w:hAnsi="Calibri" w:cs="Arial" w:hint="eastAsia"/>
        </w:rPr>
        <w:t>Two (2)</w:t>
      </w:r>
      <w:r w:rsidR="008C64E1">
        <w:rPr>
          <w:rFonts w:ascii="Calibri" w:hAnsi="Calibri" w:cs="Arial" w:hint="eastAsia"/>
        </w:rPr>
        <w:t xml:space="preserve"> sets of</w:t>
      </w:r>
      <w:r w:rsidRPr="008A5397">
        <w:rPr>
          <w:rFonts w:ascii="Calibri" w:hAnsi="Calibri" w:cs="Arial" w:hint="eastAsia"/>
        </w:rPr>
        <w:t xml:space="preserve"> CD</w:t>
      </w:r>
      <w:r w:rsidR="00966AF4">
        <w:rPr>
          <w:rFonts w:ascii="Calibri" w:hAnsi="Calibri" w:cs="Arial" w:hint="eastAsia"/>
        </w:rPr>
        <w:t>s</w:t>
      </w:r>
      <w:r w:rsidRPr="008A5397">
        <w:rPr>
          <w:rFonts w:ascii="Calibri" w:hAnsi="Calibri" w:cs="Arial"/>
        </w:rPr>
        <w:t xml:space="preserve"> </w:t>
      </w:r>
      <w:r w:rsidR="00C478A1">
        <w:rPr>
          <w:rFonts w:ascii="Calibri" w:hAnsi="Calibri" w:cs="Arial" w:hint="eastAsia"/>
        </w:rPr>
        <w:t>or USB</w:t>
      </w:r>
      <w:r w:rsidR="00966AF4">
        <w:rPr>
          <w:rFonts w:ascii="Calibri" w:hAnsi="Calibri" w:cs="Arial" w:hint="eastAsia"/>
        </w:rPr>
        <w:t>s</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w:t>
      </w:r>
      <w:r w:rsidRPr="005103DB">
        <w:rPr>
          <w:rFonts w:ascii="Calibri" w:hAnsi="Calibri" w:cs="Arial" w:hint="eastAsia"/>
        </w:rPr>
        <w:t>required to be presented</w:t>
      </w:r>
      <w:r w:rsidRPr="005103DB">
        <w:rPr>
          <w:rFonts w:ascii="Calibri" w:hAnsi="Calibri" w:cs="Arial"/>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 </w:t>
      </w:r>
      <w:r w:rsidR="00A87263">
        <w:rPr>
          <w:rFonts w:ascii="Calibri" w:hAnsi="Calibri" w:cs="Times New Roman"/>
        </w:rPr>
        <w:t>EUR</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proposal shall be made in English.</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286579" w:rsidP="00C713B7">
      <w:pPr>
        <w:wordWrap/>
        <w:spacing w:after="100" w:line="240" w:lineRule="auto"/>
        <w:rPr>
          <w:rFonts w:ascii="Calibri" w:hAnsi="Calibri" w:cs="Times New Roman"/>
          <w:b/>
          <w:sz w:val="24"/>
          <w:szCs w:val="24"/>
        </w:rPr>
      </w:pPr>
      <w:r w:rsidRPr="005103DB">
        <w:rPr>
          <w:rFonts w:ascii="Calibri" w:hAnsi="Calibri" w:cs="Times New Roman" w:hint="eastAsia"/>
          <w:b/>
          <w:sz w:val="24"/>
          <w:szCs w:val="24"/>
        </w:rPr>
        <w:t>5</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00A54862">
        <w:rPr>
          <w:rFonts w:ascii="Calibri" w:hAnsi="Calibri" w:cs="Arial"/>
        </w:rPr>
        <w:t xml:space="preserve"> (</w:t>
      </w:r>
      <w:r w:rsidR="008A5B3E">
        <w:rPr>
          <w:rFonts w:ascii="Calibri" w:hAnsi="Calibri" w:cs="Arial"/>
        </w:rPr>
        <w:t>June</w:t>
      </w:r>
      <w:r w:rsidR="00A54862" w:rsidRPr="00A54862">
        <w:rPr>
          <w:rFonts w:ascii="Calibri" w:hAnsi="Calibri" w:cs="Arial"/>
        </w:rPr>
        <w:t xml:space="preserve"> </w:t>
      </w:r>
      <w:r w:rsidR="00AB5FDA">
        <w:rPr>
          <w:rFonts w:ascii="Calibri" w:hAnsi="Calibri" w:cs="Arial"/>
        </w:rPr>
        <w:t>19</w:t>
      </w:r>
      <w:bookmarkStart w:id="0" w:name="_GoBack"/>
      <w:bookmarkEnd w:id="0"/>
      <w:r w:rsidR="00A54862" w:rsidRPr="00A54862">
        <w:rPr>
          <w:rFonts w:ascii="Calibri" w:hAnsi="Calibri" w:cs="Arial"/>
        </w:rPr>
        <w:t>, 2020 14:00PM in Korean Local Time</w:t>
      </w:r>
      <w:r w:rsidR="00A54862">
        <w:rPr>
          <w:rFonts w:ascii="Calibri" w:hAnsi="Calibri" w:cs="Arial"/>
        </w:rPr>
        <w:t>)</w:t>
      </w:r>
      <w:r w:rsidRPr="005103DB">
        <w:rPr>
          <w:rFonts w:ascii="Calibri" w:hAnsi="Calibri" w:cs="Arial"/>
        </w:rPr>
        <w:t>.</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93727B" w:rsidRPr="005103DB">
        <w:rPr>
          <w:rFonts w:ascii="Calibri" w:hAnsi="Calibri" w:cs="Arial" w:hint="eastAsia"/>
        </w:rPr>
        <w:t>six</w:t>
      </w:r>
      <w:r w:rsidRPr="005103DB">
        <w:rPr>
          <w:rFonts w:ascii="Calibri" w:hAnsi="Calibri" w:cs="Arial"/>
        </w:rPr>
        <w:t xml:space="preserve"> (</w:t>
      </w:r>
      <w:r w:rsidR="0093727B" w:rsidRPr="005103DB">
        <w:rPr>
          <w:rFonts w:ascii="Calibri" w:hAnsi="Calibri" w:cs="Arial" w:hint="eastAsia"/>
        </w:rPr>
        <w:t>6</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t xml:space="preserve">- The currency of bid bond is </w:t>
      </w:r>
      <w:r w:rsidR="004D4BC3">
        <w:rPr>
          <w:rFonts w:ascii="Calibri" w:hAnsi="Calibri" w:cs="Arial"/>
        </w:rPr>
        <w:t>EUR</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5103DB">
        <w:rPr>
          <w:rFonts w:ascii="Calibri" w:hAnsi="Calibri" w:cs="Arial" w:hint="eastAsia"/>
        </w:rPr>
        <w:t>-</w:t>
      </w:r>
      <w:r w:rsidRPr="005103DB">
        <w:rPr>
          <w:rFonts w:ascii="Calibri" w:hAnsi="Calibri" w:cs="Arial"/>
        </w:rPr>
        <w:t xml:space="preserve"> The Bid Bond shall be </w:t>
      </w:r>
      <w:r w:rsidRPr="005103DB">
        <w:rPr>
          <w:rFonts w:ascii="Calibri" w:hAnsi="Calibri" w:cs="Arial"/>
          <w:bCs/>
        </w:rPr>
        <w:t xml:space="preserve">in the form of a </w:t>
      </w:r>
      <w:r w:rsidRPr="005103DB">
        <w:rPr>
          <w:rFonts w:ascii="Calibri" w:hAnsi="Calibri" w:cs="Arial"/>
        </w:rPr>
        <w:t xml:space="preserve">surety bond issued by the Seoul Guarantee Insurance </w:t>
      </w:r>
      <w:r w:rsidRPr="006727E2">
        <w:rPr>
          <w:rFonts w:ascii="Calibri" w:hAnsi="Calibri" w:cs="Arial"/>
        </w:rPr>
        <w:t>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hyperlink r:id="rId8" w:history="1">
        <w:r w:rsidRPr="006727E2">
          <w:rPr>
            <w:rStyle w:val="a8"/>
            <w:rFonts w:ascii="Calibri" w:hAnsi="Calibri" w:cs="Arial"/>
            <w:color w:val="auto"/>
            <w:lang w:val="de-DE"/>
          </w:rPr>
          <w:t>Tel:+82-42-488-9704</w:t>
        </w:r>
      </w:hyperlink>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r w:rsidR="008F6A04">
        <w:rPr>
          <w:rFonts w:ascii="Calibri" w:hAnsi="Calibri" w:cs="Times New Roman"/>
          <w:b/>
          <w:szCs w:val="20"/>
          <w:u w:val="single"/>
        </w:rPr>
        <w:t>8</w:t>
      </w:r>
      <w:r w:rsidR="004777AE" w:rsidRPr="006727E2">
        <w:rPr>
          <w:rFonts w:ascii="Calibri" w:hAnsi="Calibri" w:cs="Times New Roman"/>
          <w:b/>
          <w:szCs w:val="20"/>
          <w:u w:val="single"/>
        </w:rPr>
        <w:t>0 point</w:t>
      </w:r>
      <w:r w:rsidR="00C53E97" w:rsidRPr="006727E2">
        <w:rPr>
          <w:rFonts w:ascii="Calibri" w:hAnsi="Calibri" w:cs="Times New Roman"/>
          <w:b/>
          <w:szCs w:val="20"/>
          <w:u w:val="single"/>
        </w:rPr>
        <w:t xml:space="preserve">, evaluation of price: </w:t>
      </w:r>
      <w:r w:rsidR="008F6A04">
        <w:rPr>
          <w:rFonts w:ascii="Calibri" w:hAnsi="Calibri" w:cs="Times New Roman"/>
          <w:b/>
          <w:szCs w:val="20"/>
          <w:u w:val="single"/>
        </w:rPr>
        <w:t>2</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 xml:space="preserve">a Bidder who gets score exceeding </w:t>
      </w:r>
      <w:r w:rsidR="00FD565A" w:rsidRPr="008A5397">
        <w:rPr>
          <w:rFonts w:ascii="Calibri" w:hAnsi="Calibri" w:cs="Times New Roman"/>
          <w:b/>
          <w:szCs w:val="20"/>
          <w:u w:val="single"/>
        </w:rPr>
        <w:t>eighty-five</w:t>
      </w:r>
      <w:r w:rsidR="004B71D5" w:rsidRPr="008A5397">
        <w:rPr>
          <w:rFonts w:ascii="Calibri" w:hAnsi="Calibri" w:cs="Times New Roman"/>
          <w:b/>
          <w:szCs w:val="20"/>
          <w:u w:val="single"/>
        </w:rPr>
        <w:t xml:space="preser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F707FF">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r w:rsidR="00E44C50" w:rsidRPr="008A5397">
        <w:rPr>
          <w:rFonts w:ascii="Calibri" w:hAnsi="Calibri" w:cs="Times New Roman"/>
          <w:szCs w:val="20"/>
        </w:rPr>
        <w:t>cannot</w:t>
      </w:r>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hint="eastAsia"/>
          <w:b/>
          <w:u w:val="single"/>
        </w:rPr>
        <w:lastRenderedPageBreak/>
        <w:t>Currency shall be applied to the 1</w:t>
      </w:r>
      <w:r w:rsidRPr="00B67A3F">
        <w:rPr>
          <w:rFonts w:ascii="Calibri" w:hAnsi="Calibri" w:cs="Times New Roman" w:hint="eastAsia"/>
          <w:b/>
          <w:u w:val="single"/>
          <w:vertAlign w:val="superscript"/>
        </w:rPr>
        <w:t>st</w:t>
      </w:r>
      <w:r>
        <w:rPr>
          <w:rFonts w:ascii="Calibri" w:hAnsi="Calibri" w:cs="Times New Roman" w:hint="eastAsia"/>
          <w:b/>
          <w:u w:val="single"/>
        </w:rPr>
        <w:t xml:space="preserve"> basic exchange rate of KEB Hana B</w:t>
      </w:r>
      <w:r>
        <w:rPr>
          <w:rFonts w:ascii="Calibri" w:hAnsi="Calibri" w:cs="Times New Roman"/>
          <w:b/>
          <w:u w:val="single"/>
        </w:rPr>
        <w:t>a</w:t>
      </w:r>
      <w:r>
        <w:rPr>
          <w:rFonts w:ascii="Calibri" w:hAnsi="Calibri" w:cs="Times New Roman" w:hint="eastAsia"/>
          <w:b/>
          <w:u w:val="single"/>
        </w:rPr>
        <w:t xml:space="preserve">nk on </w:t>
      </w:r>
      <w:r>
        <w:rPr>
          <w:rFonts w:ascii="Calibri" w:hAnsi="Calibri" w:cs="Times New Roman"/>
          <w:b/>
          <w:u w:val="single"/>
        </w:rPr>
        <w:t>the</w:t>
      </w:r>
      <w:r>
        <w:rPr>
          <w:rFonts w:ascii="Calibri" w:hAnsi="Calibri" w:cs="Times New Roman" w:hint="eastAsia"/>
          <w:b/>
          <w:u w:val="single"/>
        </w:rPr>
        <w:t xml:space="preserve"> date of price evaluation.</w:t>
      </w:r>
    </w:p>
    <w:p w:rsidR="00FA2695" w:rsidRPr="008A5397" w:rsidRDefault="00FA2695" w:rsidP="00FA2695">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6727E2">
        <w:rPr>
          <w:rFonts w:ascii="Calibri" w:hAnsi="Calibri" w:cs="Times New Roman" w:hint="eastAsia"/>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169-84 Gwaha</w:t>
            </w:r>
            <w:r w:rsidR="00960E15" w:rsidRPr="008A5397">
              <w:rPr>
                <w:rFonts w:ascii="Calibri" w:hAnsi="Calibri" w:cs="Times New Roman" w:hint="eastAsia"/>
              </w:rPr>
              <w:t>k-ro</w:t>
            </w:r>
            <w:r w:rsidR="00D2158B" w:rsidRPr="008A5397">
              <w:rPr>
                <w:rFonts w:ascii="Calibri" w:hAnsi="Calibri" w:cs="Times New Roman"/>
              </w:rPr>
              <w:t>, Yuseong-</w:t>
            </w:r>
            <w:r w:rsidR="00960E15" w:rsidRPr="008A5397">
              <w:rPr>
                <w:rFonts w:ascii="Calibri" w:hAnsi="Calibri" w:cs="Times New Roman" w:hint="eastAsia"/>
              </w:rPr>
              <w:t>g</w:t>
            </w:r>
            <w:r w:rsidR="00D2158B" w:rsidRPr="008A5397">
              <w:rPr>
                <w:rFonts w:ascii="Calibri" w:hAnsi="Calibri" w:cs="Times New Roman"/>
              </w:rPr>
              <w:t xml:space="preserve">u,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311444" w:rsidP="00900F41">
            <w:pPr>
              <w:wordWrap/>
              <w:rPr>
                <w:rFonts w:ascii="Calibri" w:hAnsi="Calibri" w:cs="Times New Roman"/>
              </w:rPr>
            </w:pPr>
            <w:r>
              <w:rPr>
                <w:rFonts w:ascii="Calibri" w:hAnsi="Calibri" w:cs="Times New Roman" w:hint="eastAsia"/>
              </w:rPr>
              <w:t xml:space="preserve">Attn. : Mr. </w:t>
            </w:r>
            <w:r w:rsidR="00A54862">
              <w:rPr>
                <w:rFonts w:ascii="Calibri" w:hAnsi="Calibri" w:cs="Times New Roman" w:hint="eastAsia"/>
              </w:rPr>
              <w:t>Sean KIM(Young-Taek KIM)</w:t>
            </w:r>
          </w:p>
          <w:p w:rsidR="00D2158B" w:rsidRPr="008A5397" w:rsidRDefault="00D2158B" w:rsidP="00900F41">
            <w:pPr>
              <w:wordWrap/>
              <w:rPr>
                <w:rFonts w:ascii="Calibri" w:hAnsi="Calibri" w:cs="Times New Roman"/>
              </w:rPr>
            </w:pPr>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 +82-42-860-2</w:t>
            </w:r>
            <w:r w:rsidR="009A72FB">
              <w:rPr>
                <w:rFonts w:ascii="Calibri" w:hAnsi="Calibri" w:cs="Times New Roman"/>
              </w:rPr>
              <w:t>6</w:t>
            </w:r>
            <w:r w:rsidR="00A54862">
              <w:rPr>
                <w:rFonts w:ascii="Calibri" w:hAnsi="Calibri" w:cs="Times New Roman"/>
              </w:rPr>
              <w:t>13</w:t>
            </w:r>
            <w:r w:rsidRPr="008A5397">
              <w:rPr>
                <w:rFonts w:ascii="Calibri" w:hAnsi="Calibri" w:cs="Times New Roman"/>
              </w:rPr>
              <w:t>, Fax : +82-42-860-2666</w:t>
            </w:r>
          </w:p>
          <w:p w:rsidR="00D2158B" w:rsidRPr="008A5397" w:rsidRDefault="00960E15" w:rsidP="00311444">
            <w:pPr>
              <w:wordWrap/>
              <w:rPr>
                <w:rFonts w:ascii="Calibri" w:hAnsi="Calibri" w:cs="Times New Roman"/>
              </w:rPr>
            </w:pPr>
            <w:r w:rsidRPr="008A5397">
              <w:rPr>
                <w:rFonts w:ascii="Calibri" w:hAnsi="Calibri" w:cs="Times New Roman" w:hint="eastAsia"/>
              </w:rPr>
              <w:t>e</w:t>
            </w:r>
            <w:r w:rsidR="006027F8" w:rsidRPr="008A5397">
              <w:rPr>
                <w:rFonts w:ascii="Calibri" w:hAnsi="Calibri" w:cs="Times New Roman"/>
              </w:rPr>
              <w:t xml:space="preserve">-mail : </w:t>
            </w:r>
            <w:r w:rsidR="00A54862">
              <w:rPr>
                <w:rFonts w:ascii="Calibri" w:hAnsi="Calibri" w:cs="Times New Roman"/>
              </w:rPr>
              <w:t>kimyt</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642C24" w:rsidRDefault="00642C24" w:rsidP="00900F41">
            <w:pPr>
              <w:wordWrap/>
              <w:rPr>
                <w:rFonts w:ascii="Calibri" w:hAnsi="Calibri" w:cs="Times New Roman"/>
              </w:rPr>
            </w:pPr>
            <w:r w:rsidRPr="00642C24">
              <w:rPr>
                <w:rFonts w:ascii="Calibri" w:hAnsi="Calibri" w:cs="Times New Roman"/>
              </w:rPr>
              <w:t>Satellite Payload Research &amp; Development Division</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169-84 Gwaha</w:t>
            </w:r>
            <w:r w:rsidRPr="008A5397">
              <w:rPr>
                <w:rFonts w:ascii="Calibri" w:hAnsi="Calibri" w:cs="Times New Roman" w:hint="eastAsia"/>
              </w:rPr>
              <w:t>k-ro</w:t>
            </w:r>
            <w:r w:rsidRPr="008A5397">
              <w:rPr>
                <w:rFonts w:ascii="Calibri" w:hAnsi="Calibri" w:cs="Times New Roman"/>
              </w:rPr>
              <w:t>, Yuseong-</w:t>
            </w:r>
            <w:r w:rsidRPr="008A5397">
              <w:rPr>
                <w:rFonts w:ascii="Calibri" w:hAnsi="Calibri" w:cs="Times New Roman" w:hint="eastAsia"/>
              </w:rPr>
              <w:t>g</w:t>
            </w:r>
            <w:r w:rsidRPr="008A5397">
              <w:rPr>
                <w:rFonts w:ascii="Calibri" w:hAnsi="Calibri" w:cs="Times New Roman"/>
              </w:rPr>
              <w:t xml:space="preserve">u,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 xml:space="preserve">r. </w:t>
            </w:r>
            <w:r w:rsidR="00311444">
              <w:rPr>
                <w:rFonts w:ascii="Calibri" w:hAnsi="Calibri" w:cs="Times New Roman"/>
                <w:lang w:val="fr-FR"/>
              </w:rPr>
              <w:t>DaeJun JUNG</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FA2695">
              <w:rPr>
                <w:rFonts w:ascii="Calibri" w:hAnsi="Calibri" w:cs="Times New Roman"/>
                <w:lang w:val="fr-FR"/>
              </w:rPr>
              <w:t>6</w:t>
            </w:r>
            <w:r w:rsidR="00C53E97" w:rsidRPr="008A5397">
              <w:rPr>
                <w:rFonts w:ascii="Calibri" w:hAnsi="Calibri" w:cs="Times New Roman"/>
                <w:lang w:val="fr-FR"/>
              </w:rPr>
              <w:t>0-</w:t>
            </w:r>
            <w:r w:rsidR="00C64F32">
              <w:rPr>
                <w:rFonts w:ascii="Calibri" w:hAnsi="Calibri" w:cs="Times New Roman"/>
                <w:lang w:val="fr-FR"/>
              </w:rPr>
              <w:t>2</w:t>
            </w:r>
            <w:r w:rsidR="00311444">
              <w:rPr>
                <w:rFonts w:ascii="Calibri" w:hAnsi="Calibri" w:cs="Times New Roman"/>
                <w:lang w:val="fr-FR"/>
              </w:rPr>
              <w:t>097</w:t>
            </w:r>
            <w:r w:rsidR="001F70DC" w:rsidRPr="008A5397">
              <w:rPr>
                <w:rFonts w:ascii="Calibri" w:hAnsi="Calibri" w:cs="Times New Roman"/>
                <w:lang w:val="fr-FR"/>
              </w:rPr>
              <w:t xml:space="preserve"> </w:t>
            </w:r>
            <w:r w:rsidR="005A76D0" w:rsidRPr="008A5397">
              <w:rPr>
                <w:rFonts w:ascii="Calibri" w:hAnsi="Calibri" w:cs="Times New Roman"/>
                <w:lang w:val="fr-FR"/>
              </w:rPr>
              <w:t xml:space="preserve">, </w:t>
            </w:r>
            <w:r w:rsidR="005A76D0" w:rsidRPr="008A5397">
              <w:rPr>
                <w:rFonts w:ascii="Calibri" w:hAnsi="Calibri" w:cs="Times New Roman"/>
              </w:rPr>
              <w:t>Fax : +82-42-8</w:t>
            </w:r>
            <w:r w:rsidR="005833E8">
              <w:rPr>
                <w:rFonts w:ascii="Calibri" w:hAnsi="Calibri" w:cs="Times New Roman" w:hint="eastAsia"/>
              </w:rPr>
              <w:t>6</w:t>
            </w:r>
            <w:r w:rsidR="00960E15" w:rsidRPr="008A5397">
              <w:rPr>
                <w:rFonts w:ascii="Calibri" w:hAnsi="Calibri" w:cs="Times New Roman" w:hint="eastAsia"/>
              </w:rPr>
              <w:t>0-</w:t>
            </w:r>
            <w:r w:rsidR="004D11A4">
              <w:rPr>
                <w:rFonts w:ascii="Calibri" w:hAnsi="Calibri" w:cs="Times New Roman" w:hint="eastAsia"/>
              </w:rPr>
              <w:t>2</w:t>
            </w:r>
            <w:r w:rsidR="005103DB">
              <w:rPr>
                <w:rFonts w:ascii="Calibri" w:hAnsi="Calibri" w:cs="Times New Roman" w:hint="eastAsia"/>
              </w:rPr>
              <w:t>560</w:t>
            </w:r>
          </w:p>
          <w:p w:rsidR="00D2158B" w:rsidRPr="008A5397" w:rsidRDefault="00960E15" w:rsidP="00311444">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311444">
              <w:rPr>
                <w:rFonts w:ascii="Calibri" w:hAnsi="Calibri" w:cs="Times New Roman"/>
                <w:lang w:val="fr-FR"/>
              </w:rPr>
              <w:t>djjung</w:t>
            </w:r>
            <w:r w:rsidR="00E13E97" w:rsidRPr="008A5397">
              <w:rPr>
                <w:rFonts w:ascii="Calibri" w:hAnsi="Calibri" w:cs="Times New Roman"/>
                <w:lang w:val="fr-FR"/>
              </w:rPr>
              <w:t xml:space="preserve">@kari.re.kr </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14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619C3"/>
    <w:rsid w:val="00163D3A"/>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54C8"/>
    <w:rsid w:val="002665E3"/>
    <w:rsid w:val="0027001F"/>
    <w:rsid w:val="0027433B"/>
    <w:rsid w:val="00277BB8"/>
    <w:rsid w:val="00286579"/>
    <w:rsid w:val="002907A1"/>
    <w:rsid w:val="002A298D"/>
    <w:rsid w:val="002D16B7"/>
    <w:rsid w:val="002D5BE5"/>
    <w:rsid w:val="002E0B37"/>
    <w:rsid w:val="002E3F77"/>
    <w:rsid w:val="00310307"/>
    <w:rsid w:val="00311052"/>
    <w:rsid w:val="00311444"/>
    <w:rsid w:val="00335C7A"/>
    <w:rsid w:val="0034701C"/>
    <w:rsid w:val="00352512"/>
    <w:rsid w:val="003549D3"/>
    <w:rsid w:val="00357658"/>
    <w:rsid w:val="0036448D"/>
    <w:rsid w:val="00374511"/>
    <w:rsid w:val="003867B7"/>
    <w:rsid w:val="00386D16"/>
    <w:rsid w:val="003B0711"/>
    <w:rsid w:val="003B1741"/>
    <w:rsid w:val="003B22BC"/>
    <w:rsid w:val="003D0C64"/>
    <w:rsid w:val="003E044C"/>
    <w:rsid w:val="003E3232"/>
    <w:rsid w:val="003E50D3"/>
    <w:rsid w:val="003F66CC"/>
    <w:rsid w:val="0040508E"/>
    <w:rsid w:val="00436D94"/>
    <w:rsid w:val="004509E4"/>
    <w:rsid w:val="004777AE"/>
    <w:rsid w:val="004820FC"/>
    <w:rsid w:val="0048366A"/>
    <w:rsid w:val="004B2C96"/>
    <w:rsid w:val="004B71D5"/>
    <w:rsid w:val="004B74B0"/>
    <w:rsid w:val="004C0D43"/>
    <w:rsid w:val="004C4C01"/>
    <w:rsid w:val="004C5057"/>
    <w:rsid w:val="004C6572"/>
    <w:rsid w:val="004D11A4"/>
    <w:rsid w:val="004D4BC3"/>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42C24"/>
    <w:rsid w:val="00647A59"/>
    <w:rsid w:val="0065415F"/>
    <w:rsid w:val="00662631"/>
    <w:rsid w:val="006667E9"/>
    <w:rsid w:val="00670B10"/>
    <w:rsid w:val="006727E2"/>
    <w:rsid w:val="00673F72"/>
    <w:rsid w:val="0068704C"/>
    <w:rsid w:val="00697A41"/>
    <w:rsid w:val="006D70D7"/>
    <w:rsid w:val="006E2A97"/>
    <w:rsid w:val="006E38BE"/>
    <w:rsid w:val="00713BDE"/>
    <w:rsid w:val="00717FA6"/>
    <w:rsid w:val="00722773"/>
    <w:rsid w:val="0073527D"/>
    <w:rsid w:val="007403F1"/>
    <w:rsid w:val="0074361C"/>
    <w:rsid w:val="00750D45"/>
    <w:rsid w:val="007543EA"/>
    <w:rsid w:val="007A20C5"/>
    <w:rsid w:val="007D5CBA"/>
    <w:rsid w:val="007E02E4"/>
    <w:rsid w:val="007E0D0F"/>
    <w:rsid w:val="007E1A19"/>
    <w:rsid w:val="007F523F"/>
    <w:rsid w:val="0080216F"/>
    <w:rsid w:val="0080448D"/>
    <w:rsid w:val="00832662"/>
    <w:rsid w:val="0084272F"/>
    <w:rsid w:val="008503BA"/>
    <w:rsid w:val="008642DF"/>
    <w:rsid w:val="00880078"/>
    <w:rsid w:val="0088115C"/>
    <w:rsid w:val="008A0B35"/>
    <w:rsid w:val="008A28B7"/>
    <w:rsid w:val="008A5397"/>
    <w:rsid w:val="008A5B3E"/>
    <w:rsid w:val="008A65BF"/>
    <w:rsid w:val="008C64E1"/>
    <w:rsid w:val="008D5166"/>
    <w:rsid w:val="008D55E3"/>
    <w:rsid w:val="008D756F"/>
    <w:rsid w:val="008E260C"/>
    <w:rsid w:val="008E50C5"/>
    <w:rsid w:val="008F6A04"/>
    <w:rsid w:val="008F6AC6"/>
    <w:rsid w:val="00900F41"/>
    <w:rsid w:val="00902B7F"/>
    <w:rsid w:val="00906C9C"/>
    <w:rsid w:val="009152BA"/>
    <w:rsid w:val="0093675E"/>
    <w:rsid w:val="0093727B"/>
    <w:rsid w:val="00941719"/>
    <w:rsid w:val="009477CA"/>
    <w:rsid w:val="00947A1C"/>
    <w:rsid w:val="00951A1D"/>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210AB"/>
    <w:rsid w:val="00A21847"/>
    <w:rsid w:val="00A52A5B"/>
    <w:rsid w:val="00A54862"/>
    <w:rsid w:val="00A54C51"/>
    <w:rsid w:val="00A552E3"/>
    <w:rsid w:val="00A6010B"/>
    <w:rsid w:val="00A7706E"/>
    <w:rsid w:val="00A87263"/>
    <w:rsid w:val="00AB5FDA"/>
    <w:rsid w:val="00AC38B2"/>
    <w:rsid w:val="00AD6BEA"/>
    <w:rsid w:val="00AF0E24"/>
    <w:rsid w:val="00AF6D83"/>
    <w:rsid w:val="00B0228E"/>
    <w:rsid w:val="00B06DE0"/>
    <w:rsid w:val="00B1244C"/>
    <w:rsid w:val="00B17B6E"/>
    <w:rsid w:val="00B26522"/>
    <w:rsid w:val="00B37505"/>
    <w:rsid w:val="00B40A22"/>
    <w:rsid w:val="00B46662"/>
    <w:rsid w:val="00B53699"/>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4F32"/>
    <w:rsid w:val="00C713B7"/>
    <w:rsid w:val="00C7205C"/>
    <w:rsid w:val="00C849F6"/>
    <w:rsid w:val="00C95EB5"/>
    <w:rsid w:val="00CA7FC2"/>
    <w:rsid w:val="00CC33F8"/>
    <w:rsid w:val="00CC464E"/>
    <w:rsid w:val="00CD1C1F"/>
    <w:rsid w:val="00CD514D"/>
    <w:rsid w:val="00CE774C"/>
    <w:rsid w:val="00CF7101"/>
    <w:rsid w:val="00D12C43"/>
    <w:rsid w:val="00D2158B"/>
    <w:rsid w:val="00D32344"/>
    <w:rsid w:val="00D50048"/>
    <w:rsid w:val="00D5149E"/>
    <w:rsid w:val="00D51C1F"/>
    <w:rsid w:val="00D65B4E"/>
    <w:rsid w:val="00DA23EA"/>
    <w:rsid w:val="00DD293B"/>
    <w:rsid w:val="00DE3119"/>
    <w:rsid w:val="00DE43AA"/>
    <w:rsid w:val="00E02028"/>
    <w:rsid w:val="00E02189"/>
    <w:rsid w:val="00E128E4"/>
    <w:rsid w:val="00E13E97"/>
    <w:rsid w:val="00E42466"/>
    <w:rsid w:val="00E44C50"/>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7A0F"/>
    <w:rsid w:val="00F707FF"/>
    <w:rsid w:val="00F93CBC"/>
    <w:rsid w:val="00FA2695"/>
    <w:rsid w:val="00FA3EDE"/>
    <w:rsid w:val="00FB364D"/>
    <w:rsid w:val="00FD565A"/>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4D8C5C2"/>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82-42-488-97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CB0BA-F19C-4498-9E9F-0A46F80FF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3</Pages>
  <Words>1295</Words>
  <Characters>7385</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175</cp:revision>
  <cp:lastPrinted>2020-04-20T02:07:00Z</cp:lastPrinted>
  <dcterms:created xsi:type="dcterms:W3CDTF">2014-10-07T01:58:00Z</dcterms:created>
  <dcterms:modified xsi:type="dcterms:W3CDTF">2020-06-08T05:08:00Z</dcterms:modified>
</cp:coreProperties>
</file>